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7FCAC" w14:textId="77777777" w:rsidR="009977E3" w:rsidRPr="0045219A" w:rsidRDefault="009977E3" w:rsidP="009977E3">
      <w:pPr>
        <w:jc w:val="center"/>
        <w:rPr>
          <w:sz w:val="24"/>
          <w:szCs w:val="24"/>
        </w:rPr>
      </w:pPr>
      <w:r w:rsidRPr="0045219A">
        <w:rPr>
          <w:sz w:val="24"/>
          <w:szCs w:val="24"/>
        </w:rPr>
        <w:t>MATERIALE DIDATTICO OCCORRENTE PER LA CLASSE QUARTA</w:t>
      </w:r>
    </w:p>
    <w:p w14:paraId="2EA568BA" w14:textId="3A2AC108" w:rsidR="009977E3" w:rsidRPr="0045219A" w:rsidRDefault="009977E3" w:rsidP="009977E3">
      <w:pPr>
        <w:jc w:val="center"/>
        <w:rPr>
          <w:sz w:val="24"/>
          <w:szCs w:val="24"/>
        </w:rPr>
      </w:pPr>
    </w:p>
    <w:p w14:paraId="13D51E8A" w14:textId="77777777" w:rsidR="009977E3" w:rsidRPr="0045219A" w:rsidRDefault="009977E3" w:rsidP="009977E3">
      <w:pPr>
        <w:rPr>
          <w:sz w:val="24"/>
          <w:szCs w:val="24"/>
        </w:rPr>
      </w:pPr>
    </w:p>
    <w:p w14:paraId="7201559E" w14:textId="25BF7911" w:rsidR="009977E3" w:rsidRPr="0045219A" w:rsidRDefault="009977E3" w:rsidP="0045219A">
      <w:pPr>
        <w:numPr>
          <w:ilvl w:val="0"/>
          <w:numId w:val="7"/>
        </w:numPr>
        <w:rPr>
          <w:sz w:val="24"/>
          <w:szCs w:val="24"/>
        </w:rPr>
      </w:pPr>
      <w:r w:rsidRPr="0045219A">
        <w:rPr>
          <w:sz w:val="24"/>
          <w:szCs w:val="24"/>
        </w:rPr>
        <w:t xml:space="preserve">1 Quadernone a righe con margini (rigatura a scelta come definito in assemblea) per </w:t>
      </w:r>
      <w:r w:rsidRPr="0045219A">
        <w:rPr>
          <w:b/>
          <w:bCs/>
          <w:sz w:val="24"/>
          <w:szCs w:val="24"/>
        </w:rPr>
        <w:t>lingua italiana</w:t>
      </w:r>
      <w:r w:rsidRPr="0045219A">
        <w:rPr>
          <w:sz w:val="24"/>
          <w:szCs w:val="24"/>
        </w:rPr>
        <w:t xml:space="preserve"> con copertina blu</w:t>
      </w:r>
    </w:p>
    <w:p w14:paraId="383E8529" w14:textId="07F51143" w:rsidR="009977E3" w:rsidRPr="0045219A" w:rsidRDefault="006A0AA3" w:rsidP="0045219A">
      <w:pPr>
        <w:numPr>
          <w:ilvl w:val="0"/>
          <w:numId w:val="7"/>
        </w:numPr>
        <w:rPr>
          <w:sz w:val="24"/>
          <w:szCs w:val="24"/>
        </w:rPr>
      </w:pPr>
      <w:r w:rsidRPr="0045219A">
        <w:rPr>
          <w:sz w:val="24"/>
          <w:szCs w:val="24"/>
        </w:rPr>
        <w:t>1</w:t>
      </w:r>
      <w:r w:rsidR="009977E3" w:rsidRPr="0045219A">
        <w:rPr>
          <w:sz w:val="24"/>
          <w:szCs w:val="24"/>
        </w:rPr>
        <w:t xml:space="preserve"> Quadernon</w:t>
      </w:r>
      <w:r w:rsidRPr="0045219A">
        <w:rPr>
          <w:sz w:val="24"/>
          <w:szCs w:val="24"/>
        </w:rPr>
        <w:t>e</w:t>
      </w:r>
      <w:r w:rsidR="009977E3" w:rsidRPr="0045219A">
        <w:rPr>
          <w:sz w:val="24"/>
          <w:szCs w:val="24"/>
        </w:rPr>
        <w:t xml:space="preserve"> a quadretti da mezzo centimetro, con margini per </w:t>
      </w:r>
      <w:r w:rsidR="0045219A" w:rsidRPr="0045219A">
        <w:rPr>
          <w:b/>
          <w:bCs/>
          <w:sz w:val="24"/>
          <w:szCs w:val="24"/>
        </w:rPr>
        <w:t>matematica</w:t>
      </w:r>
      <w:r w:rsidR="0045219A" w:rsidRPr="0045219A">
        <w:rPr>
          <w:sz w:val="24"/>
          <w:szCs w:val="24"/>
        </w:rPr>
        <w:t xml:space="preserve"> con</w:t>
      </w:r>
      <w:r w:rsidR="009977E3" w:rsidRPr="0045219A">
        <w:rPr>
          <w:sz w:val="24"/>
          <w:szCs w:val="24"/>
        </w:rPr>
        <w:t xml:space="preserve"> copertina rossa  </w:t>
      </w:r>
    </w:p>
    <w:p w14:paraId="3FB5463C" w14:textId="28760E13" w:rsidR="006A0AA3" w:rsidRPr="0045219A" w:rsidRDefault="006A0AA3" w:rsidP="0045219A">
      <w:pPr>
        <w:numPr>
          <w:ilvl w:val="0"/>
          <w:numId w:val="7"/>
        </w:numPr>
        <w:rPr>
          <w:sz w:val="24"/>
          <w:szCs w:val="24"/>
        </w:rPr>
      </w:pPr>
      <w:r w:rsidRPr="0045219A">
        <w:rPr>
          <w:sz w:val="24"/>
          <w:szCs w:val="24"/>
        </w:rPr>
        <w:t xml:space="preserve">Riportare a scuola i quaderni iniziati di </w:t>
      </w:r>
      <w:r w:rsidRPr="0045219A">
        <w:rPr>
          <w:b/>
          <w:bCs/>
          <w:sz w:val="24"/>
          <w:szCs w:val="24"/>
        </w:rPr>
        <w:t>scienze, inglese e geometria</w:t>
      </w:r>
      <w:r w:rsidRPr="0045219A">
        <w:rPr>
          <w:sz w:val="24"/>
          <w:szCs w:val="24"/>
        </w:rPr>
        <w:t xml:space="preserve"> perché si continuerà su quelli.</w:t>
      </w:r>
    </w:p>
    <w:p w14:paraId="1FC39B91" w14:textId="1EB57303" w:rsidR="006A0AA3" w:rsidRPr="0045219A" w:rsidRDefault="006A0AA3" w:rsidP="0045219A">
      <w:pPr>
        <w:numPr>
          <w:ilvl w:val="0"/>
          <w:numId w:val="7"/>
        </w:numPr>
        <w:rPr>
          <w:sz w:val="24"/>
          <w:szCs w:val="24"/>
        </w:rPr>
      </w:pPr>
      <w:r w:rsidRPr="0045219A">
        <w:rPr>
          <w:sz w:val="24"/>
          <w:szCs w:val="24"/>
        </w:rPr>
        <w:t xml:space="preserve">Per </w:t>
      </w:r>
      <w:r w:rsidRPr="0045219A">
        <w:rPr>
          <w:b/>
          <w:bCs/>
          <w:sz w:val="24"/>
          <w:szCs w:val="24"/>
        </w:rPr>
        <w:t>storia e geografia</w:t>
      </w:r>
      <w:r w:rsidRPr="0045219A">
        <w:rPr>
          <w:sz w:val="24"/>
          <w:szCs w:val="24"/>
        </w:rPr>
        <w:t xml:space="preserve"> possono essere utilizzati a scelta i quaderni iniziati o portarne di nuovi (copertina gialla e trasparente)</w:t>
      </w:r>
    </w:p>
    <w:p w14:paraId="07290023" w14:textId="77777777" w:rsidR="009977E3" w:rsidRPr="0045219A" w:rsidRDefault="009977E3" w:rsidP="006A0AA3">
      <w:pPr>
        <w:tabs>
          <w:tab w:val="num" w:pos="2160"/>
        </w:tabs>
        <w:ind w:left="426" w:hanging="142"/>
        <w:rPr>
          <w:sz w:val="24"/>
          <w:szCs w:val="24"/>
        </w:rPr>
      </w:pPr>
    </w:p>
    <w:p w14:paraId="59D6B6D3" w14:textId="77777777" w:rsidR="0045219A" w:rsidRPr="0045219A" w:rsidRDefault="009977E3" w:rsidP="0045219A">
      <w:pPr>
        <w:numPr>
          <w:ilvl w:val="0"/>
          <w:numId w:val="7"/>
        </w:numPr>
        <w:rPr>
          <w:sz w:val="24"/>
          <w:szCs w:val="24"/>
        </w:rPr>
      </w:pPr>
      <w:r w:rsidRPr="0045219A">
        <w:rPr>
          <w:sz w:val="24"/>
          <w:szCs w:val="24"/>
        </w:rPr>
        <w:t xml:space="preserve">Un quadernone a quadretti da mezzo centimetro per </w:t>
      </w:r>
      <w:r w:rsidRPr="0045219A">
        <w:rPr>
          <w:b/>
          <w:bCs/>
          <w:sz w:val="24"/>
          <w:szCs w:val="24"/>
        </w:rPr>
        <w:t>religione</w:t>
      </w:r>
      <w:r w:rsidRPr="0045219A">
        <w:rPr>
          <w:sz w:val="24"/>
          <w:szCs w:val="24"/>
        </w:rPr>
        <w:t xml:space="preserve"> con copertina plastificata bianca</w:t>
      </w:r>
    </w:p>
    <w:p w14:paraId="1D30A4A8" w14:textId="77777777" w:rsidR="0045219A" w:rsidRPr="0045219A" w:rsidRDefault="0045219A" w:rsidP="0045219A">
      <w:pPr>
        <w:pStyle w:val="Paragrafoelenco"/>
        <w:rPr>
          <w:sz w:val="24"/>
          <w:szCs w:val="24"/>
        </w:rPr>
      </w:pPr>
    </w:p>
    <w:p w14:paraId="69C3E757" w14:textId="77777777" w:rsidR="0045219A" w:rsidRPr="0045219A" w:rsidRDefault="009977E3" w:rsidP="0045219A">
      <w:pPr>
        <w:numPr>
          <w:ilvl w:val="0"/>
          <w:numId w:val="7"/>
        </w:numPr>
        <w:rPr>
          <w:sz w:val="24"/>
          <w:szCs w:val="24"/>
        </w:rPr>
      </w:pPr>
      <w:r w:rsidRPr="0045219A">
        <w:rPr>
          <w:sz w:val="24"/>
          <w:szCs w:val="24"/>
        </w:rPr>
        <w:t>Un album da disegno con fogli bianchi ruvidi</w:t>
      </w:r>
    </w:p>
    <w:p w14:paraId="1B8EF63C" w14:textId="77777777" w:rsidR="0045219A" w:rsidRPr="0045219A" w:rsidRDefault="0045219A" w:rsidP="0045219A">
      <w:pPr>
        <w:pStyle w:val="Paragrafoelenco"/>
        <w:rPr>
          <w:sz w:val="24"/>
          <w:szCs w:val="24"/>
        </w:rPr>
      </w:pPr>
    </w:p>
    <w:p w14:paraId="5D5D70C4" w14:textId="77777777" w:rsidR="0045219A" w:rsidRPr="0045219A" w:rsidRDefault="009977E3" w:rsidP="0045219A">
      <w:pPr>
        <w:numPr>
          <w:ilvl w:val="0"/>
          <w:numId w:val="7"/>
        </w:numPr>
        <w:rPr>
          <w:sz w:val="24"/>
          <w:szCs w:val="24"/>
        </w:rPr>
      </w:pPr>
      <w:r w:rsidRPr="0045219A">
        <w:rPr>
          <w:sz w:val="24"/>
          <w:szCs w:val="24"/>
        </w:rPr>
        <w:t>Un piccolo quaderno pentagrammato per musica</w:t>
      </w:r>
    </w:p>
    <w:p w14:paraId="64BBF2C8" w14:textId="77777777" w:rsidR="0045219A" w:rsidRPr="0045219A" w:rsidRDefault="0045219A" w:rsidP="0045219A">
      <w:pPr>
        <w:pStyle w:val="Paragrafoelenco"/>
        <w:rPr>
          <w:sz w:val="24"/>
          <w:szCs w:val="24"/>
        </w:rPr>
      </w:pPr>
    </w:p>
    <w:p w14:paraId="25713DE5" w14:textId="77777777" w:rsidR="0045219A" w:rsidRPr="0045219A" w:rsidRDefault="009977E3" w:rsidP="0045219A">
      <w:pPr>
        <w:numPr>
          <w:ilvl w:val="0"/>
          <w:numId w:val="7"/>
        </w:numPr>
        <w:rPr>
          <w:sz w:val="24"/>
          <w:szCs w:val="24"/>
        </w:rPr>
      </w:pPr>
      <w:r w:rsidRPr="0045219A">
        <w:rPr>
          <w:sz w:val="24"/>
          <w:szCs w:val="24"/>
        </w:rPr>
        <w:t xml:space="preserve">Un portapenne con: matita numero 2HB, una gomma bianca morbida per cancellare la matita, un temperino </w:t>
      </w:r>
      <w:r w:rsidR="007E3061" w:rsidRPr="0045219A">
        <w:rPr>
          <w:sz w:val="24"/>
          <w:szCs w:val="24"/>
        </w:rPr>
        <w:t>con contenitore</w:t>
      </w:r>
      <w:r w:rsidRPr="0045219A">
        <w:rPr>
          <w:sz w:val="24"/>
          <w:szCs w:val="24"/>
        </w:rPr>
        <w:t>, forbici con punte arrotondate, colla in stick, matite colorate, penne cancellabili solite (NO Paper Mate)</w:t>
      </w:r>
    </w:p>
    <w:p w14:paraId="046036F6" w14:textId="77777777" w:rsidR="0045219A" w:rsidRPr="0045219A" w:rsidRDefault="0045219A" w:rsidP="0045219A">
      <w:pPr>
        <w:pStyle w:val="Paragrafoelenco"/>
        <w:rPr>
          <w:sz w:val="24"/>
          <w:szCs w:val="24"/>
        </w:rPr>
      </w:pPr>
    </w:p>
    <w:p w14:paraId="7FE86244" w14:textId="77777777" w:rsidR="0045219A" w:rsidRPr="0045219A" w:rsidRDefault="009977E3" w:rsidP="0045219A">
      <w:pPr>
        <w:numPr>
          <w:ilvl w:val="0"/>
          <w:numId w:val="7"/>
        </w:numPr>
        <w:rPr>
          <w:sz w:val="24"/>
          <w:szCs w:val="24"/>
        </w:rPr>
      </w:pPr>
      <w:r w:rsidRPr="0045219A">
        <w:rPr>
          <w:sz w:val="24"/>
          <w:szCs w:val="24"/>
        </w:rPr>
        <w:t>Due cartelline grandi con elastico</w:t>
      </w:r>
      <w:r w:rsidRPr="0045219A">
        <w:rPr>
          <w:sz w:val="52"/>
          <w:szCs w:val="52"/>
        </w:rPr>
        <w:t xml:space="preserve"> </w:t>
      </w:r>
    </w:p>
    <w:p w14:paraId="110EC092" w14:textId="77777777" w:rsidR="0045219A" w:rsidRPr="0045219A" w:rsidRDefault="0045219A" w:rsidP="0045219A">
      <w:pPr>
        <w:pStyle w:val="Paragrafoelenco"/>
        <w:rPr>
          <w:sz w:val="24"/>
          <w:szCs w:val="24"/>
        </w:rPr>
      </w:pPr>
    </w:p>
    <w:p w14:paraId="793B05DA" w14:textId="77777777" w:rsidR="0045219A" w:rsidRPr="0045219A" w:rsidRDefault="009977E3" w:rsidP="0045219A">
      <w:pPr>
        <w:numPr>
          <w:ilvl w:val="0"/>
          <w:numId w:val="7"/>
        </w:numPr>
        <w:rPr>
          <w:sz w:val="24"/>
          <w:szCs w:val="24"/>
        </w:rPr>
      </w:pPr>
      <w:r w:rsidRPr="0045219A">
        <w:rPr>
          <w:sz w:val="24"/>
          <w:szCs w:val="24"/>
        </w:rPr>
        <w:t>Un goniometro ed un compasso (attendere richiesta d’uso in geometria durante l’anno)</w:t>
      </w:r>
    </w:p>
    <w:p w14:paraId="685C7F51" w14:textId="77777777" w:rsidR="0045219A" w:rsidRPr="0045219A" w:rsidRDefault="0045219A" w:rsidP="0045219A">
      <w:pPr>
        <w:pStyle w:val="Paragrafoelenco"/>
        <w:rPr>
          <w:sz w:val="24"/>
          <w:szCs w:val="24"/>
        </w:rPr>
      </w:pPr>
    </w:p>
    <w:p w14:paraId="7EED2C46" w14:textId="77777777" w:rsidR="0045219A" w:rsidRPr="0045219A" w:rsidRDefault="009977E3" w:rsidP="0045219A">
      <w:pPr>
        <w:numPr>
          <w:ilvl w:val="0"/>
          <w:numId w:val="7"/>
        </w:numPr>
        <w:rPr>
          <w:sz w:val="24"/>
          <w:szCs w:val="24"/>
        </w:rPr>
      </w:pPr>
      <w:r w:rsidRPr="0045219A">
        <w:rPr>
          <w:sz w:val="24"/>
          <w:szCs w:val="24"/>
        </w:rPr>
        <w:t>Sacchetto da appendere contenente</w:t>
      </w:r>
      <w:r w:rsidR="006A0AA3" w:rsidRPr="0045219A">
        <w:rPr>
          <w:sz w:val="24"/>
          <w:szCs w:val="24"/>
        </w:rPr>
        <w:t xml:space="preserve"> </w:t>
      </w:r>
      <w:r w:rsidR="006A0AA3" w:rsidRPr="0045219A">
        <w:rPr>
          <w:b/>
          <w:bCs/>
          <w:sz w:val="24"/>
          <w:szCs w:val="24"/>
        </w:rPr>
        <w:t>un</w:t>
      </w:r>
      <w:r w:rsidRPr="0045219A">
        <w:rPr>
          <w:b/>
          <w:bCs/>
          <w:sz w:val="24"/>
          <w:szCs w:val="24"/>
        </w:rPr>
        <w:t xml:space="preserve"> asciugamano</w:t>
      </w:r>
      <w:r w:rsidRPr="0045219A">
        <w:rPr>
          <w:sz w:val="24"/>
          <w:szCs w:val="24"/>
        </w:rPr>
        <w:t xml:space="preserve"> </w:t>
      </w:r>
    </w:p>
    <w:p w14:paraId="6BC86865" w14:textId="77777777" w:rsidR="0045219A" w:rsidRPr="0045219A" w:rsidRDefault="0045219A" w:rsidP="0045219A">
      <w:pPr>
        <w:pStyle w:val="Paragrafoelenco"/>
        <w:rPr>
          <w:sz w:val="24"/>
          <w:szCs w:val="24"/>
        </w:rPr>
      </w:pPr>
    </w:p>
    <w:p w14:paraId="719D87EF" w14:textId="77777777" w:rsidR="0045219A" w:rsidRPr="0045219A" w:rsidRDefault="009977E3" w:rsidP="0045219A">
      <w:pPr>
        <w:numPr>
          <w:ilvl w:val="0"/>
          <w:numId w:val="7"/>
        </w:numPr>
        <w:rPr>
          <w:sz w:val="24"/>
          <w:szCs w:val="24"/>
        </w:rPr>
      </w:pPr>
      <w:r w:rsidRPr="0045219A">
        <w:rPr>
          <w:b/>
          <w:bCs/>
          <w:sz w:val="24"/>
          <w:szCs w:val="24"/>
        </w:rPr>
        <w:t>Scarpe da ginnastica pulite in un sacchetto</w:t>
      </w:r>
      <w:r w:rsidRPr="0045219A">
        <w:rPr>
          <w:sz w:val="24"/>
          <w:szCs w:val="24"/>
        </w:rPr>
        <w:t>, da utilizzare esclusivamente in palestra</w:t>
      </w:r>
    </w:p>
    <w:p w14:paraId="4374C540" w14:textId="77777777" w:rsidR="0045219A" w:rsidRPr="0045219A" w:rsidRDefault="0045219A" w:rsidP="0045219A">
      <w:pPr>
        <w:pStyle w:val="Paragrafoelenco"/>
        <w:rPr>
          <w:sz w:val="24"/>
          <w:szCs w:val="24"/>
        </w:rPr>
      </w:pPr>
    </w:p>
    <w:p w14:paraId="44DDE303" w14:textId="719EBBF5" w:rsidR="006A0AA3" w:rsidRPr="0045219A" w:rsidRDefault="006A0AA3" w:rsidP="0045219A">
      <w:pPr>
        <w:numPr>
          <w:ilvl w:val="0"/>
          <w:numId w:val="7"/>
        </w:numPr>
        <w:rPr>
          <w:sz w:val="24"/>
          <w:szCs w:val="24"/>
        </w:rPr>
      </w:pPr>
      <w:r w:rsidRPr="0045219A">
        <w:rPr>
          <w:sz w:val="24"/>
          <w:szCs w:val="24"/>
        </w:rPr>
        <w:t>NON ACQUISTARE IL DIARIO (si ricorda che ci sarà il diario di istituto)</w:t>
      </w:r>
    </w:p>
    <w:p w14:paraId="62BB40B6" w14:textId="77777777" w:rsidR="009977E3" w:rsidRPr="0045219A" w:rsidRDefault="009977E3" w:rsidP="009977E3">
      <w:pPr>
        <w:rPr>
          <w:sz w:val="16"/>
          <w:szCs w:val="16"/>
        </w:rPr>
      </w:pPr>
    </w:p>
    <w:p w14:paraId="44AE6C18" w14:textId="77777777" w:rsidR="009977E3" w:rsidRPr="0045219A" w:rsidRDefault="009977E3" w:rsidP="009977E3">
      <w:pPr>
        <w:rPr>
          <w:sz w:val="16"/>
          <w:szCs w:val="16"/>
        </w:rPr>
      </w:pPr>
    </w:p>
    <w:p w14:paraId="7275B6B9" w14:textId="77777777" w:rsidR="009977E3" w:rsidRPr="0045219A" w:rsidRDefault="009977E3" w:rsidP="009977E3">
      <w:pPr>
        <w:rPr>
          <w:sz w:val="24"/>
          <w:szCs w:val="24"/>
        </w:rPr>
      </w:pPr>
      <w:r w:rsidRPr="0045219A">
        <w:rPr>
          <w:sz w:val="24"/>
          <w:szCs w:val="24"/>
        </w:rPr>
        <w:t xml:space="preserve">Nota bene: </w:t>
      </w:r>
      <w:r w:rsidRPr="0045219A">
        <w:rPr>
          <w:b/>
          <w:bCs/>
          <w:sz w:val="24"/>
          <w:szCs w:val="24"/>
          <w:u w:val="single"/>
        </w:rPr>
        <w:t>Si prega di segnare il nome del bambino su ogni oggetto.</w:t>
      </w:r>
    </w:p>
    <w:p w14:paraId="28EFC787" w14:textId="77777777" w:rsidR="009977E3" w:rsidRPr="0045219A" w:rsidRDefault="009977E3" w:rsidP="009977E3">
      <w:pPr>
        <w:rPr>
          <w:sz w:val="16"/>
          <w:szCs w:val="16"/>
        </w:rPr>
      </w:pPr>
    </w:p>
    <w:p w14:paraId="11C64450" w14:textId="77777777" w:rsidR="009977E3" w:rsidRPr="0045219A" w:rsidRDefault="009977E3" w:rsidP="009977E3">
      <w:pPr>
        <w:rPr>
          <w:sz w:val="16"/>
          <w:szCs w:val="16"/>
        </w:rPr>
      </w:pPr>
    </w:p>
    <w:p w14:paraId="2DC5778E" w14:textId="77777777" w:rsidR="009977E3" w:rsidRPr="0045219A" w:rsidRDefault="009977E3" w:rsidP="009977E3">
      <w:pPr>
        <w:rPr>
          <w:sz w:val="24"/>
          <w:szCs w:val="24"/>
        </w:rPr>
      </w:pPr>
    </w:p>
    <w:p w14:paraId="0B88607A" w14:textId="77777777" w:rsidR="009977E3" w:rsidRPr="0045219A" w:rsidRDefault="009977E3" w:rsidP="009977E3">
      <w:pPr>
        <w:jc w:val="center"/>
        <w:rPr>
          <w:sz w:val="32"/>
          <w:szCs w:val="32"/>
        </w:rPr>
      </w:pPr>
    </w:p>
    <w:p w14:paraId="09E9CC4A" w14:textId="58D1224A" w:rsidR="009977E3" w:rsidRPr="0045219A" w:rsidRDefault="009977E3" w:rsidP="009977E3">
      <w:pPr>
        <w:jc w:val="center"/>
        <w:rPr>
          <w:sz w:val="24"/>
          <w:szCs w:val="24"/>
        </w:rPr>
      </w:pPr>
      <w:r w:rsidRPr="0045219A">
        <w:rPr>
          <w:sz w:val="32"/>
          <w:szCs w:val="32"/>
        </w:rPr>
        <w:t>Le insegnanti augurano</w:t>
      </w:r>
      <w:r w:rsidRPr="0045219A">
        <w:rPr>
          <w:sz w:val="24"/>
          <w:szCs w:val="24"/>
        </w:rPr>
        <w:t xml:space="preserve"> </w:t>
      </w:r>
      <w:r w:rsidRPr="0045219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B5A0D6" wp14:editId="378BC726">
                <wp:simplePos x="0" y="0"/>
                <wp:positionH relativeFrom="column">
                  <wp:posOffset>2575560</wp:posOffset>
                </wp:positionH>
                <wp:positionV relativeFrom="paragraph">
                  <wp:posOffset>5715</wp:posOffset>
                </wp:positionV>
                <wp:extent cx="2924175" cy="190500"/>
                <wp:effectExtent l="0" t="0" r="0" b="0"/>
                <wp:wrapSquare wrapText="bothSides"/>
                <wp:docPr id="1109106558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24175" cy="190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6AC517" w14:textId="77777777" w:rsidR="009977E3" w:rsidRDefault="009977E3" w:rsidP="009977E3">
                            <w:pPr>
                              <w:jc w:val="center"/>
                              <w:rPr>
                                <w:rFonts w:ascii="Arial Black" w:hAnsi="Arial Black"/>
                                <w:color w:val="96969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96969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BUONE VACANZE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B5A0D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02.8pt;margin-top:.45pt;width:230.25pt;height: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" filled="f" stroked="f">
                <o:lock v:ext="edit" shapetype="t"/>
                <v:textbox style="mso-fit-shape-to-text:t">
                  <w:txbxContent>
                    <w:p w14:paraId="676AC517" w14:textId="77777777" w:rsidR="009977E3" w:rsidRDefault="009977E3" w:rsidP="009977E3">
                      <w:pPr>
                        <w:jc w:val="center"/>
                        <w:rPr>
                          <w:rFonts w:ascii="Arial Black" w:hAnsi="Arial Black"/>
                          <w:color w:val="969696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969696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BUONE VACANZE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4EED8D" w14:textId="47977D66" w:rsidR="009977E3" w:rsidRPr="0045219A" w:rsidRDefault="009977E3" w:rsidP="009977E3">
      <w:pPr>
        <w:jc w:val="center"/>
        <w:rPr>
          <w:sz w:val="32"/>
          <w:szCs w:val="32"/>
        </w:rPr>
      </w:pPr>
      <w:r w:rsidRPr="0045219A">
        <w:rPr>
          <w:sz w:val="32"/>
          <w:szCs w:val="32"/>
        </w:rPr>
        <w:t>ai bambini e alle famiglie</w:t>
      </w:r>
    </w:p>
    <w:p w14:paraId="76EC839B" w14:textId="77777777" w:rsidR="006A0AA3" w:rsidRPr="0045219A" w:rsidRDefault="006A0AA3" w:rsidP="009977E3">
      <w:pPr>
        <w:jc w:val="center"/>
        <w:rPr>
          <w:sz w:val="32"/>
          <w:szCs w:val="32"/>
        </w:rPr>
      </w:pPr>
    </w:p>
    <w:p w14:paraId="0EE55C12" w14:textId="77777777" w:rsidR="006A0AA3" w:rsidRPr="0045219A" w:rsidRDefault="006A0AA3" w:rsidP="009977E3">
      <w:pPr>
        <w:jc w:val="center"/>
        <w:rPr>
          <w:sz w:val="32"/>
          <w:szCs w:val="32"/>
        </w:rPr>
      </w:pPr>
    </w:p>
    <w:p w14:paraId="64464F90" w14:textId="77777777" w:rsidR="006A0AA3" w:rsidRPr="0045219A" w:rsidRDefault="006A0AA3" w:rsidP="009977E3">
      <w:pPr>
        <w:jc w:val="center"/>
        <w:rPr>
          <w:sz w:val="32"/>
          <w:szCs w:val="32"/>
        </w:rPr>
      </w:pPr>
    </w:p>
    <w:p w14:paraId="298EEE66" w14:textId="77777777" w:rsidR="006A0AA3" w:rsidRPr="0045219A" w:rsidRDefault="006A0AA3" w:rsidP="009977E3">
      <w:pPr>
        <w:jc w:val="center"/>
        <w:rPr>
          <w:sz w:val="32"/>
          <w:szCs w:val="32"/>
        </w:rPr>
      </w:pPr>
    </w:p>
    <w:p w14:paraId="58966F8E" w14:textId="77777777" w:rsidR="006A0AA3" w:rsidRPr="0045219A" w:rsidRDefault="006A0AA3" w:rsidP="009977E3">
      <w:pPr>
        <w:jc w:val="center"/>
        <w:rPr>
          <w:sz w:val="32"/>
          <w:szCs w:val="32"/>
        </w:rPr>
      </w:pPr>
    </w:p>
    <w:p w14:paraId="7781BF5E" w14:textId="77777777" w:rsidR="006A0AA3" w:rsidRPr="0045219A" w:rsidRDefault="006A0AA3" w:rsidP="009977E3">
      <w:pPr>
        <w:jc w:val="center"/>
        <w:rPr>
          <w:sz w:val="32"/>
          <w:szCs w:val="32"/>
        </w:rPr>
      </w:pPr>
    </w:p>
    <w:p w14:paraId="13FC1CAE" w14:textId="18291489" w:rsidR="009977E3" w:rsidRPr="0045219A" w:rsidRDefault="009977E3" w:rsidP="009977E3">
      <w:pPr>
        <w:jc w:val="center"/>
        <w:rPr>
          <w:sz w:val="32"/>
          <w:szCs w:val="32"/>
        </w:rPr>
      </w:pPr>
      <w:r w:rsidRPr="0045219A">
        <w:rPr>
          <w:sz w:val="32"/>
          <w:szCs w:val="32"/>
        </w:rPr>
        <w:t xml:space="preserve">Arrivederci all’11 </w:t>
      </w:r>
      <w:r w:rsidR="0045219A" w:rsidRPr="0045219A">
        <w:rPr>
          <w:sz w:val="32"/>
          <w:szCs w:val="32"/>
        </w:rPr>
        <w:t>settembre</w:t>
      </w:r>
      <w:r w:rsidRPr="0045219A">
        <w:rPr>
          <w:sz w:val="32"/>
          <w:szCs w:val="32"/>
        </w:rPr>
        <w:t>!</w:t>
      </w:r>
    </w:p>
    <w:p w14:paraId="12447713" w14:textId="11012598" w:rsidR="00D12072" w:rsidRPr="0045219A" w:rsidRDefault="00D12072" w:rsidP="009977E3"/>
    <w:sectPr w:rsidR="00D12072" w:rsidRPr="004521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38F2"/>
    <w:multiLevelType w:val="hybridMultilevel"/>
    <w:tmpl w:val="393C209C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17842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1D6D97"/>
    <w:multiLevelType w:val="hybridMultilevel"/>
    <w:tmpl w:val="2A02DC0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F669B"/>
    <w:multiLevelType w:val="hybridMultilevel"/>
    <w:tmpl w:val="37D42E5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24C6E"/>
    <w:multiLevelType w:val="hybridMultilevel"/>
    <w:tmpl w:val="D2627EFA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F05095"/>
    <w:multiLevelType w:val="hybridMultilevel"/>
    <w:tmpl w:val="4C745D8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728064">
    <w:abstractNumId w:val="0"/>
  </w:num>
  <w:num w:numId="2" w16cid:durableId="2013944745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226187728">
    <w:abstractNumId w:val="0"/>
  </w:num>
  <w:num w:numId="4" w16cid:durableId="1228765474">
    <w:abstractNumId w:val="3"/>
  </w:num>
  <w:num w:numId="5" w16cid:durableId="587661913">
    <w:abstractNumId w:val="2"/>
  </w:num>
  <w:num w:numId="6" w16cid:durableId="1909924213">
    <w:abstractNumId w:val="4"/>
  </w:num>
  <w:num w:numId="7" w16cid:durableId="1048803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08"/>
    <w:rsid w:val="0006593B"/>
    <w:rsid w:val="0045219A"/>
    <w:rsid w:val="004C048C"/>
    <w:rsid w:val="006A0AA3"/>
    <w:rsid w:val="007E3061"/>
    <w:rsid w:val="00976B08"/>
    <w:rsid w:val="009977E3"/>
    <w:rsid w:val="00C73428"/>
    <w:rsid w:val="00CD3A30"/>
    <w:rsid w:val="00D1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D481"/>
  <w15:chartTrackingRefBased/>
  <w15:docId w15:val="{73340553-7860-48BC-9341-761B99A8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77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2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lauradoria424</dc:creator>
  <cp:keywords/>
  <dc:description/>
  <cp:lastModifiedBy>Luisa Tinetti</cp:lastModifiedBy>
  <cp:revision>2</cp:revision>
  <dcterms:created xsi:type="dcterms:W3CDTF">2023-06-19T07:45:00Z</dcterms:created>
  <dcterms:modified xsi:type="dcterms:W3CDTF">2023-06-19T07:45:00Z</dcterms:modified>
</cp:coreProperties>
</file>